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9DB62D3" w:rsidR="00CF07EA" w:rsidRPr="00102566" w:rsidRDefault="005707A3" w:rsidP="00CF07EA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bCs/>
                <w:lang w:eastAsia="cs-CZ"/>
              </w:rPr>
              <w:t>Podpora pro kritické prvky IT infrastruktury – HW podpora PACS serverů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7ACC594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0A2480DB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tbl>
      <w:tblPr>
        <w:tblpPr w:leftFromText="141" w:rightFromText="141" w:vertAnchor="text" w:horzAnchor="margin" w:tblpXSpec="center" w:tblpY="442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7479F9" w:rsidRPr="00B2414F" w14:paraId="7E50441C" w14:textId="77777777" w:rsidTr="007479F9">
        <w:tc>
          <w:tcPr>
            <w:tcW w:w="10915" w:type="dxa"/>
          </w:tcPr>
          <w:p w14:paraId="575E17C5" w14:textId="77777777" w:rsidR="007479F9" w:rsidRPr="008743D0" w:rsidDel="00F510C3" w:rsidRDefault="007479F9" w:rsidP="007479F9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4FC2C6C5" w14:textId="77777777" w:rsidR="007479F9" w:rsidRPr="00B2414F" w:rsidRDefault="007479F9" w:rsidP="007479F9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7479F9" w:rsidRPr="00B2414F" w14:paraId="56ACDAA1" w14:textId="77777777" w:rsidTr="007479F9">
        <w:tc>
          <w:tcPr>
            <w:tcW w:w="10915" w:type="dxa"/>
          </w:tcPr>
          <w:p w14:paraId="2A83D13D" w14:textId="3421C230" w:rsidR="007479F9" w:rsidRPr="008743D0" w:rsidDel="00F510C3" w:rsidRDefault="007479F9" w:rsidP="007E0D52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1DFEE53B" w14:textId="77777777" w:rsidR="007479F9" w:rsidRPr="00B2414F" w:rsidRDefault="007479F9" w:rsidP="007479F9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7E0D52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7323C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C95A" w14:textId="77777777" w:rsidR="007323C2" w:rsidRDefault="007323C2" w:rsidP="00C15B6A">
      <w:pPr>
        <w:spacing w:after="0" w:line="240" w:lineRule="auto"/>
      </w:pPr>
      <w:r>
        <w:separator/>
      </w:r>
    </w:p>
  </w:endnote>
  <w:endnote w:type="continuationSeparator" w:id="0">
    <w:p w14:paraId="5F11B108" w14:textId="77777777" w:rsidR="007323C2" w:rsidRDefault="007323C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28F1F" w14:textId="77777777" w:rsidR="007323C2" w:rsidRDefault="007323C2" w:rsidP="00C15B6A">
      <w:pPr>
        <w:spacing w:after="0" w:line="240" w:lineRule="auto"/>
      </w:pPr>
      <w:r>
        <w:separator/>
      </w:r>
    </w:p>
  </w:footnote>
  <w:footnote w:type="continuationSeparator" w:id="0">
    <w:p w14:paraId="701CC7EA" w14:textId="77777777" w:rsidR="007323C2" w:rsidRDefault="007323C2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61026367">
    <w:abstractNumId w:val="26"/>
  </w:num>
  <w:num w:numId="2" w16cid:durableId="982612490">
    <w:abstractNumId w:val="20"/>
  </w:num>
  <w:num w:numId="3" w16cid:durableId="1666401519">
    <w:abstractNumId w:val="10"/>
  </w:num>
  <w:num w:numId="4" w16cid:durableId="792134795">
    <w:abstractNumId w:val="13"/>
  </w:num>
  <w:num w:numId="5" w16cid:durableId="494494010">
    <w:abstractNumId w:val="25"/>
  </w:num>
  <w:num w:numId="6" w16cid:durableId="909267265">
    <w:abstractNumId w:val="27"/>
  </w:num>
  <w:num w:numId="7" w16cid:durableId="1082795905">
    <w:abstractNumId w:val="12"/>
  </w:num>
  <w:num w:numId="8" w16cid:durableId="545072079">
    <w:abstractNumId w:val="29"/>
  </w:num>
  <w:num w:numId="9" w16cid:durableId="1858614957">
    <w:abstractNumId w:val="24"/>
  </w:num>
  <w:num w:numId="10" w16cid:durableId="693117146">
    <w:abstractNumId w:val="21"/>
  </w:num>
  <w:num w:numId="11" w16cid:durableId="780802118">
    <w:abstractNumId w:val="32"/>
  </w:num>
  <w:num w:numId="12" w16cid:durableId="1088691927">
    <w:abstractNumId w:val="28"/>
  </w:num>
  <w:num w:numId="13" w16cid:durableId="965817379">
    <w:abstractNumId w:val="8"/>
  </w:num>
  <w:num w:numId="14" w16cid:durableId="1569850511">
    <w:abstractNumId w:val="34"/>
  </w:num>
  <w:num w:numId="15" w16cid:durableId="2051571531">
    <w:abstractNumId w:val="5"/>
  </w:num>
  <w:num w:numId="16" w16cid:durableId="1848255304">
    <w:abstractNumId w:val="3"/>
  </w:num>
  <w:num w:numId="17" w16cid:durableId="348724193">
    <w:abstractNumId w:val="1"/>
  </w:num>
  <w:num w:numId="18" w16cid:durableId="859662859">
    <w:abstractNumId w:val="4"/>
  </w:num>
  <w:num w:numId="19" w16cid:durableId="764424718">
    <w:abstractNumId w:val="2"/>
  </w:num>
  <w:num w:numId="20" w16cid:durableId="1880820654">
    <w:abstractNumId w:val="0"/>
  </w:num>
  <w:num w:numId="21" w16cid:durableId="1737121847">
    <w:abstractNumId w:val="31"/>
  </w:num>
  <w:num w:numId="22" w16cid:durableId="10580880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8383233">
    <w:abstractNumId w:val="15"/>
  </w:num>
  <w:num w:numId="24" w16cid:durableId="657927738">
    <w:abstractNumId w:val="30"/>
  </w:num>
  <w:num w:numId="25" w16cid:durableId="1591813533">
    <w:abstractNumId w:val="6"/>
  </w:num>
  <w:num w:numId="26" w16cid:durableId="1561358372">
    <w:abstractNumId w:val="14"/>
  </w:num>
  <w:num w:numId="27" w16cid:durableId="1417285847">
    <w:abstractNumId w:val="17"/>
  </w:num>
  <w:num w:numId="28" w16cid:durableId="183634414">
    <w:abstractNumId w:val="19"/>
  </w:num>
  <w:num w:numId="29" w16cid:durableId="332421195">
    <w:abstractNumId w:val="18"/>
  </w:num>
  <w:num w:numId="30" w16cid:durableId="134878661">
    <w:abstractNumId w:val="9"/>
  </w:num>
  <w:num w:numId="31" w16cid:durableId="1879392306">
    <w:abstractNumId w:val="7"/>
  </w:num>
  <w:num w:numId="32" w16cid:durableId="993877357">
    <w:abstractNumId w:val="33"/>
  </w:num>
  <w:num w:numId="33" w16cid:durableId="1096054315">
    <w:abstractNumId w:val="35"/>
  </w:num>
  <w:num w:numId="34" w16cid:durableId="1673875362">
    <w:abstractNumId w:val="36"/>
  </w:num>
  <w:num w:numId="35" w16cid:durableId="1587155483">
    <w:abstractNumId w:val="16"/>
  </w:num>
  <w:num w:numId="36" w16cid:durableId="1747608591">
    <w:abstractNumId w:val="11"/>
  </w:num>
  <w:num w:numId="37" w16cid:durableId="180292118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28A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C99"/>
    <w:rsid w:val="00377E7F"/>
    <w:rsid w:val="00381B79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B7693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07A3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23C2"/>
    <w:rsid w:val="00733881"/>
    <w:rsid w:val="0073469F"/>
    <w:rsid w:val="00737E93"/>
    <w:rsid w:val="00742C08"/>
    <w:rsid w:val="00743903"/>
    <w:rsid w:val="007479F9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0D52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53A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8D7156-D763-4BC8-8460-3B449F404E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B7E7D6-1C75-4B5C-9332-77A9C0B57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2024-02-14T11:28:00Z</dcterms:modified>
</cp:coreProperties>
</file>